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D48F9B" w14:textId="7423FB67" w:rsidR="00233772" w:rsidRPr="002643C6" w:rsidRDefault="006929C9" w:rsidP="002643C6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3C6">
        <w:rPr>
          <w:rFonts w:ascii="Times New Roman" w:hAnsi="Times New Roman" w:cs="Times New Roman"/>
          <w:b/>
          <w:sz w:val="28"/>
          <w:szCs w:val="28"/>
        </w:rPr>
        <w:t>2017</w:t>
      </w:r>
      <w:r w:rsidR="00233772" w:rsidRPr="002643C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0F960727" w14:textId="77777777" w:rsidR="00233772" w:rsidRPr="00786E34" w:rsidRDefault="00233772" w:rsidP="0095487B">
      <w:pPr>
        <w:tabs>
          <w:tab w:val="num" w:pos="720"/>
        </w:tabs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86E34">
        <w:rPr>
          <w:rFonts w:ascii="Times New Roman" w:hAnsi="Times New Roman" w:cs="Times New Roman"/>
          <w:sz w:val="28"/>
          <w:szCs w:val="28"/>
          <w:u w:val="single"/>
        </w:rPr>
        <w:t>Направления:</w:t>
      </w:r>
    </w:p>
    <w:p w14:paraId="099D0E7B" w14:textId="77777777" w:rsidR="00233772" w:rsidRPr="00786E34" w:rsidRDefault="00233772" w:rsidP="00786E34">
      <w:pPr>
        <w:pStyle w:val="ListParagraph"/>
        <w:numPr>
          <w:ilvl w:val="0"/>
          <w:numId w:val="2"/>
        </w:numPr>
        <w:tabs>
          <w:tab w:val="num" w:pos="720"/>
        </w:tabs>
        <w:spacing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E34">
        <w:rPr>
          <w:rFonts w:ascii="Times New Roman" w:hAnsi="Times New Roman" w:cs="Times New Roman"/>
          <w:b/>
          <w:sz w:val="28"/>
          <w:szCs w:val="28"/>
        </w:rPr>
        <w:t>Организация культурно-массовых фестивалей, праздников, концертов с привлечением большого числа инвалидов как среди артистов, так и в качестве зрителей:</w:t>
      </w:r>
      <w:r w:rsidRPr="00786E34">
        <w:rPr>
          <w:rFonts w:ascii="Times New Roman" w:hAnsi="Times New Roman" w:cs="Times New Roman"/>
          <w:sz w:val="28"/>
          <w:szCs w:val="28"/>
        </w:rPr>
        <w:t> </w:t>
      </w:r>
    </w:p>
    <w:p w14:paraId="5CD68C77" w14:textId="66D28997" w:rsidR="00830983" w:rsidRDefault="00830983" w:rsidP="00786E34">
      <w:pPr>
        <w:tabs>
          <w:tab w:val="num" w:pos="720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января ежегодный «Епархиальный Рождественский Благотворительный концерт».</w:t>
      </w:r>
      <w:r w:rsidRPr="00830983">
        <w:t xml:space="preserve"> </w:t>
      </w:r>
      <w:r w:rsidRPr="00830983">
        <w:rPr>
          <w:rFonts w:ascii="Times New Roman" w:hAnsi="Times New Roman" w:cs="Times New Roman"/>
          <w:sz w:val="28"/>
          <w:szCs w:val="28"/>
        </w:rPr>
        <w:t xml:space="preserve">Выступали прекрасные артисты: детско-юношеский хор св. Иоанна </w:t>
      </w:r>
      <w:proofErr w:type="spellStart"/>
      <w:r w:rsidRPr="00830983">
        <w:rPr>
          <w:rFonts w:ascii="Times New Roman" w:hAnsi="Times New Roman" w:cs="Times New Roman"/>
          <w:sz w:val="28"/>
          <w:szCs w:val="28"/>
        </w:rPr>
        <w:t>Дамаскина</w:t>
      </w:r>
      <w:proofErr w:type="spellEnd"/>
      <w:r w:rsidRPr="00830983">
        <w:rPr>
          <w:rFonts w:ascii="Times New Roman" w:hAnsi="Times New Roman" w:cs="Times New Roman"/>
          <w:sz w:val="28"/>
          <w:szCs w:val="28"/>
        </w:rPr>
        <w:t xml:space="preserve"> под управление Ирины </w:t>
      </w:r>
      <w:proofErr w:type="spellStart"/>
      <w:r w:rsidRPr="00830983">
        <w:rPr>
          <w:rFonts w:ascii="Times New Roman" w:hAnsi="Times New Roman" w:cs="Times New Roman"/>
          <w:sz w:val="28"/>
          <w:szCs w:val="28"/>
        </w:rPr>
        <w:t>Болдышевой</w:t>
      </w:r>
      <w:proofErr w:type="spellEnd"/>
      <w:r w:rsidRPr="00830983">
        <w:rPr>
          <w:rFonts w:ascii="Times New Roman" w:hAnsi="Times New Roman" w:cs="Times New Roman"/>
          <w:sz w:val="28"/>
          <w:szCs w:val="28"/>
        </w:rPr>
        <w:t xml:space="preserve">, автор-исполнитель Наталья Петрова, автор-исполнитель иерей Анатолий Першин, семейный дуэт Александра и Полины Андреевых, Грузинский хор </w:t>
      </w:r>
      <w:proofErr w:type="spellStart"/>
      <w:r w:rsidRPr="00830983">
        <w:rPr>
          <w:rFonts w:ascii="Times New Roman" w:hAnsi="Times New Roman" w:cs="Times New Roman"/>
          <w:sz w:val="28"/>
          <w:szCs w:val="28"/>
        </w:rPr>
        <w:t>Шестоковской</w:t>
      </w:r>
      <w:proofErr w:type="spellEnd"/>
      <w:r w:rsidRPr="00830983">
        <w:rPr>
          <w:rFonts w:ascii="Times New Roman" w:hAnsi="Times New Roman" w:cs="Times New Roman"/>
          <w:sz w:val="28"/>
          <w:szCs w:val="28"/>
        </w:rPr>
        <w:t xml:space="preserve"> иконы Божией Матери, ансамбль грузинского танца "</w:t>
      </w:r>
      <w:proofErr w:type="spellStart"/>
      <w:r w:rsidRPr="00830983">
        <w:rPr>
          <w:rFonts w:ascii="Times New Roman" w:hAnsi="Times New Roman" w:cs="Times New Roman"/>
          <w:sz w:val="28"/>
          <w:szCs w:val="28"/>
        </w:rPr>
        <w:t>С</w:t>
      </w:r>
      <w:r w:rsidR="00DA18B1">
        <w:rPr>
          <w:rFonts w:ascii="Times New Roman" w:hAnsi="Times New Roman" w:cs="Times New Roman"/>
          <w:sz w:val="28"/>
          <w:szCs w:val="28"/>
        </w:rPr>
        <w:t>ихарули</w:t>
      </w:r>
      <w:proofErr w:type="spellEnd"/>
      <w:r w:rsidR="00DA18B1">
        <w:rPr>
          <w:rFonts w:ascii="Times New Roman" w:hAnsi="Times New Roman" w:cs="Times New Roman"/>
          <w:sz w:val="28"/>
          <w:szCs w:val="28"/>
        </w:rPr>
        <w:t xml:space="preserve">", певица Ксения </w:t>
      </w:r>
      <w:proofErr w:type="spellStart"/>
      <w:r w:rsidR="00DA18B1">
        <w:rPr>
          <w:rFonts w:ascii="Times New Roman" w:hAnsi="Times New Roman" w:cs="Times New Roman"/>
          <w:sz w:val="28"/>
          <w:szCs w:val="28"/>
        </w:rPr>
        <w:t>Согань</w:t>
      </w:r>
      <w:proofErr w:type="spellEnd"/>
      <w:r w:rsidR="00DA18B1">
        <w:rPr>
          <w:rFonts w:ascii="Times New Roman" w:hAnsi="Times New Roman" w:cs="Times New Roman"/>
          <w:sz w:val="28"/>
          <w:szCs w:val="28"/>
        </w:rPr>
        <w:t xml:space="preserve">. </w:t>
      </w:r>
      <w:r w:rsidRPr="00830983">
        <w:rPr>
          <w:rFonts w:ascii="Times New Roman" w:hAnsi="Times New Roman" w:cs="Times New Roman"/>
          <w:sz w:val="28"/>
          <w:szCs w:val="28"/>
        </w:rPr>
        <w:t>В конце зала была организована Рождественская благотворительная ярмарка работ детей сирот-инвалидов, обучающихся в мини типографии и работы детей из ДДИ4.</w:t>
      </w:r>
    </w:p>
    <w:p w14:paraId="4236F572" w14:textId="5172F220" w:rsidR="00BD414F" w:rsidRDefault="00BD414F" w:rsidP="00BD414F">
      <w:pPr>
        <w:tabs>
          <w:tab w:val="num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участвовало 300 человек.</w:t>
      </w:r>
    </w:p>
    <w:p w14:paraId="51F64F4F" w14:textId="1EBE68A3" w:rsidR="004F009D" w:rsidRPr="004F009D" w:rsidRDefault="004F009D" w:rsidP="004F009D">
      <w:pPr>
        <w:tabs>
          <w:tab w:val="num" w:pos="720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009D">
        <w:rPr>
          <w:rFonts w:ascii="Times New Roman" w:hAnsi="Times New Roman" w:cs="Times New Roman"/>
          <w:sz w:val="28"/>
          <w:szCs w:val="28"/>
        </w:rPr>
        <w:t xml:space="preserve">19 апреля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009D">
        <w:rPr>
          <w:rFonts w:ascii="Times New Roman" w:hAnsi="Times New Roman" w:cs="Times New Roman"/>
          <w:sz w:val="28"/>
          <w:szCs w:val="28"/>
        </w:rPr>
        <w:t>в Духовно-просветительском центре «</w:t>
      </w:r>
      <w:proofErr w:type="spellStart"/>
      <w:r w:rsidRPr="004F009D">
        <w:rPr>
          <w:rFonts w:ascii="Times New Roman" w:hAnsi="Times New Roman" w:cs="Times New Roman"/>
          <w:sz w:val="28"/>
          <w:szCs w:val="28"/>
        </w:rPr>
        <w:t>Святодуховский</w:t>
      </w:r>
      <w:proofErr w:type="spellEnd"/>
      <w:r w:rsidRPr="004F009D">
        <w:rPr>
          <w:rFonts w:ascii="Times New Roman" w:hAnsi="Times New Roman" w:cs="Times New Roman"/>
          <w:sz w:val="28"/>
          <w:szCs w:val="28"/>
        </w:rPr>
        <w:t>» состоялся Епархиальный благотворительный пасхальный кон</w:t>
      </w:r>
      <w:r>
        <w:rPr>
          <w:rFonts w:ascii="Times New Roman" w:hAnsi="Times New Roman" w:cs="Times New Roman"/>
          <w:sz w:val="28"/>
          <w:szCs w:val="28"/>
        </w:rPr>
        <w:t>церт для людей с инвалидностью.</w:t>
      </w:r>
      <w:r w:rsidR="00DA18B1">
        <w:rPr>
          <w:rFonts w:ascii="Times New Roman" w:hAnsi="Times New Roman" w:cs="Times New Roman"/>
          <w:sz w:val="28"/>
          <w:szCs w:val="28"/>
        </w:rPr>
        <w:t xml:space="preserve"> </w:t>
      </w:r>
      <w:r w:rsidRPr="004F009D">
        <w:rPr>
          <w:rFonts w:ascii="Times New Roman" w:hAnsi="Times New Roman" w:cs="Times New Roman"/>
          <w:sz w:val="28"/>
          <w:szCs w:val="28"/>
        </w:rPr>
        <w:t xml:space="preserve">Главными гостями праздника стали ветераны и люди с ограниченными возможностями по здоровью, специально для которых множество творческих коллективов подготовили большую поздравительную программу. </w:t>
      </w:r>
    </w:p>
    <w:p w14:paraId="792014EB" w14:textId="7929502A" w:rsidR="004F009D" w:rsidRDefault="004F009D" w:rsidP="005D77C0">
      <w:pPr>
        <w:tabs>
          <w:tab w:val="num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09D">
        <w:rPr>
          <w:rFonts w:ascii="Times New Roman" w:hAnsi="Times New Roman" w:cs="Times New Roman"/>
          <w:sz w:val="28"/>
          <w:szCs w:val="28"/>
        </w:rPr>
        <w:t>На протяжении всего концерта у желающих была возможность пожертвовать на летний отдых для детей инвалидов, взяв на память вещь, которую дети с особенностями развития – подопечные — создали своими руками. Последним номером концертной программы стало выступление ансамбля русской песни «</w:t>
      </w:r>
      <w:proofErr w:type="spellStart"/>
      <w:r w:rsidRPr="004F009D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Pr="004F009D">
        <w:rPr>
          <w:rFonts w:ascii="Times New Roman" w:hAnsi="Times New Roman" w:cs="Times New Roman"/>
          <w:sz w:val="28"/>
          <w:szCs w:val="28"/>
        </w:rPr>
        <w:t>». На выходе всем гостям концерта организаторы вручали пасхальные куличи и поздравительные открытки. Дух праздника сплотил всех тех, кто пришёл в этот день в «</w:t>
      </w:r>
      <w:proofErr w:type="spellStart"/>
      <w:r w:rsidRPr="004F009D">
        <w:rPr>
          <w:rFonts w:ascii="Times New Roman" w:hAnsi="Times New Roman" w:cs="Times New Roman"/>
          <w:sz w:val="28"/>
          <w:szCs w:val="28"/>
        </w:rPr>
        <w:t>Святодуховский</w:t>
      </w:r>
      <w:proofErr w:type="spellEnd"/>
      <w:r w:rsidRPr="004F009D">
        <w:rPr>
          <w:rFonts w:ascii="Times New Roman" w:hAnsi="Times New Roman" w:cs="Times New Roman"/>
          <w:sz w:val="28"/>
          <w:szCs w:val="28"/>
        </w:rPr>
        <w:t xml:space="preserve">», сделал их единым целым. Каждый артист, выходя на сцену, стремился поделиться теплом и любовь с каждым гостем праздника, и, покидая сцену, произносил заветные слова: </w:t>
      </w:r>
      <w:r>
        <w:rPr>
          <w:rFonts w:ascii="Times New Roman" w:hAnsi="Times New Roman" w:cs="Times New Roman"/>
          <w:sz w:val="28"/>
          <w:szCs w:val="28"/>
        </w:rPr>
        <w:t xml:space="preserve">«Христос Воскрес!» </w:t>
      </w:r>
      <w:r w:rsidRPr="004F009D">
        <w:rPr>
          <w:rFonts w:ascii="Times New Roman" w:hAnsi="Times New Roman" w:cs="Times New Roman"/>
          <w:sz w:val="28"/>
          <w:szCs w:val="28"/>
        </w:rPr>
        <w:t xml:space="preserve">И, ему </w:t>
      </w:r>
      <w:r>
        <w:rPr>
          <w:rFonts w:ascii="Times New Roman" w:hAnsi="Times New Roman" w:cs="Times New Roman"/>
          <w:sz w:val="28"/>
          <w:szCs w:val="28"/>
        </w:rPr>
        <w:t xml:space="preserve">с любовью и радостью отвечали: </w:t>
      </w:r>
      <w:r w:rsidRPr="004F009D">
        <w:rPr>
          <w:rFonts w:ascii="Times New Roman" w:hAnsi="Times New Roman" w:cs="Times New Roman"/>
          <w:sz w:val="28"/>
          <w:szCs w:val="28"/>
        </w:rPr>
        <w:t>«Во истину Воскресе!»</w:t>
      </w:r>
      <w:bookmarkStart w:id="0" w:name="_GoBack"/>
      <w:bookmarkEnd w:id="0"/>
    </w:p>
    <w:p w14:paraId="67A63331" w14:textId="6D2192F5" w:rsidR="00233772" w:rsidRPr="00786E34" w:rsidRDefault="00233772" w:rsidP="00786E34">
      <w:pPr>
        <w:tabs>
          <w:tab w:val="num" w:pos="720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6E34">
        <w:rPr>
          <w:rFonts w:ascii="Times New Roman" w:hAnsi="Times New Roman" w:cs="Times New Roman"/>
          <w:sz w:val="28"/>
          <w:szCs w:val="28"/>
          <w:u w:val="single"/>
        </w:rPr>
        <w:t>Всего орга</w:t>
      </w:r>
      <w:r w:rsidR="004F009D">
        <w:rPr>
          <w:rFonts w:ascii="Times New Roman" w:hAnsi="Times New Roman" w:cs="Times New Roman"/>
          <w:sz w:val="28"/>
          <w:szCs w:val="28"/>
          <w:u w:val="single"/>
        </w:rPr>
        <w:t>низовано 2</w:t>
      </w:r>
      <w:r w:rsidRPr="00786E34">
        <w:rPr>
          <w:rFonts w:ascii="Times New Roman" w:hAnsi="Times New Roman" w:cs="Times New Roman"/>
          <w:sz w:val="28"/>
          <w:szCs w:val="28"/>
          <w:u w:val="single"/>
        </w:rPr>
        <w:t xml:space="preserve"> больших городских мероприятий.</w:t>
      </w:r>
    </w:p>
    <w:p w14:paraId="6E06CC1E" w14:textId="77777777" w:rsidR="00233772" w:rsidRPr="00786E34" w:rsidRDefault="00233772" w:rsidP="00786E34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6F46778" w14:textId="09C0FAC0" w:rsidR="004F009D" w:rsidRDefault="00D90015" w:rsidP="004F009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E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3772" w:rsidRPr="00786E34">
        <w:rPr>
          <w:rFonts w:ascii="Times New Roman" w:hAnsi="Times New Roman" w:cs="Times New Roman"/>
          <w:b/>
          <w:sz w:val="28"/>
          <w:szCs w:val="28"/>
        </w:rPr>
        <w:t>Участие в общегородских культурно-просветительских мероприятиях с привлечением подопечных:</w:t>
      </w:r>
      <w:r w:rsidR="00233772" w:rsidRPr="00786E34">
        <w:rPr>
          <w:rFonts w:ascii="Times New Roman" w:hAnsi="Times New Roman" w:cs="Times New Roman"/>
          <w:sz w:val="28"/>
          <w:szCs w:val="28"/>
        </w:rPr>
        <w:t> </w:t>
      </w:r>
    </w:p>
    <w:p w14:paraId="6B68FAC7" w14:textId="77777777" w:rsidR="00D56942" w:rsidRDefault="00D56942" w:rsidP="00D56942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5D19BA1" w14:textId="695EE540" w:rsidR="00D90015" w:rsidRPr="00D56942" w:rsidRDefault="004F009D" w:rsidP="00D56942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F009D">
        <w:rPr>
          <w:rFonts w:ascii="Times New Roman" w:hAnsi="Times New Roman" w:cs="Times New Roman"/>
          <w:sz w:val="28"/>
          <w:szCs w:val="28"/>
        </w:rPr>
        <w:t xml:space="preserve">С 14 июля до 27 июля ПРЕБЫВАНИЕ МОЩЕЙ НИКОЛАЯ ЧУДОТВОРЦА </w:t>
      </w:r>
      <w:r>
        <w:rPr>
          <w:rFonts w:ascii="Times New Roman" w:hAnsi="Times New Roman" w:cs="Times New Roman"/>
          <w:sz w:val="28"/>
          <w:szCs w:val="28"/>
        </w:rPr>
        <w:t xml:space="preserve">– помощь в организации посещения святыни людьми с </w:t>
      </w:r>
      <w:r>
        <w:rPr>
          <w:rFonts w:ascii="Times New Roman" w:hAnsi="Times New Roman" w:cs="Times New Roman"/>
          <w:sz w:val="28"/>
          <w:szCs w:val="28"/>
        </w:rPr>
        <w:lastRenderedPageBreak/>
        <w:t>ограниченными возможностями всего посетили святыню 14 социальных</w:t>
      </w:r>
      <w:r w:rsidR="00D56942">
        <w:rPr>
          <w:rFonts w:ascii="Times New Roman" w:hAnsi="Times New Roman" w:cs="Times New Roman"/>
          <w:sz w:val="28"/>
          <w:szCs w:val="28"/>
        </w:rPr>
        <w:t xml:space="preserve"> учреждений.</w:t>
      </w:r>
    </w:p>
    <w:p w14:paraId="5B0FB993" w14:textId="4BD36502" w:rsidR="00233772" w:rsidRDefault="004F009D" w:rsidP="00786E34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Всего участие в 1 большом</w:t>
      </w:r>
      <w:r w:rsidR="003C6477">
        <w:rPr>
          <w:rFonts w:ascii="Times New Roman" w:hAnsi="Times New Roman" w:cs="Times New Roman"/>
          <w:sz w:val="28"/>
          <w:szCs w:val="28"/>
          <w:u w:val="single"/>
        </w:rPr>
        <w:t xml:space="preserve"> городски</w:t>
      </w:r>
      <w:r w:rsidR="00233772" w:rsidRPr="00786E34">
        <w:rPr>
          <w:rFonts w:ascii="Times New Roman" w:hAnsi="Times New Roman" w:cs="Times New Roman"/>
          <w:sz w:val="28"/>
          <w:szCs w:val="28"/>
          <w:u w:val="single"/>
        </w:rPr>
        <w:t xml:space="preserve"> мероприятиях.</w:t>
      </w:r>
    </w:p>
    <w:p w14:paraId="054F2634" w14:textId="77777777" w:rsidR="00786E34" w:rsidRPr="00786E34" w:rsidRDefault="00786E34" w:rsidP="00786E34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8795EA6" w14:textId="65C034D6" w:rsidR="00233772" w:rsidRPr="00786E34" w:rsidRDefault="00233772" w:rsidP="00786E34">
      <w:pPr>
        <w:pStyle w:val="ListParagraph"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E34">
        <w:rPr>
          <w:rFonts w:ascii="Times New Roman" w:hAnsi="Times New Roman" w:cs="Times New Roman"/>
          <w:b/>
          <w:sz w:val="28"/>
          <w:szCs w:val="28"/>
        </w:rPr>
        <w:t>Проведение духовно-просветительских</w:t>
      </w:r>
      <w:r w:rsidR="00BD414F">
        <w:rPr>
          <w:rFonts w:ascii="Times New Roman" w:hAnsi="Times New Roman" w:cs="Times New Roman"/>
          <w:b/>
          <w:sz w:val="28"/>
          <w:szCs w:val="28"/>
        </w:rPr>
        <w:t xml:space="preserve"> семинаров,</w:t>
      </w:r>
      <w:r w:rsidRPr="00786E34">
        <w:rPr>
          <w:rFonts w:ascii="Times New Roman" w:hAnsi="Times New Roman" w:cs="Times New Roman"/>
          <w:b/>
          <w:sz w:val="28"/>
          <w:szCs w:val="28"/>
        </w:rPr>
        <w:t xml:space="preserve"> празднований, </w:t>
      </w:r>
      <w:r w:rsidR="00830983">
        <w:rPr>
          <w:rFonts w:ascii="Times New Roman" w:hAnsi="Times New Roman" w:cs="Times New Roman"/>
          <w:b/>
          <w:sz w:val="28"/>
          <w:szCs w:val="28"/>
        </w:rPr>
        <w:t xml:space="preserve">акций </w:t>
      </w:r>
      <w:r w:rsidR="00786E34" w:rsidRPr="00786E34">
        <w:rPr>
          <w:rFonts w:ascii="Times New Roman" w:hAnsi="Times New Roman" w:cs="Times New Roman"/>
          <w:b/>
          <w:sz w:val="28"/>
          <w:szCs w:val="28"/>
        </w:rPr>
        <w:t>поздравление с православными праздниками.</w:t>
      </w:r>
    </w:p>
    <w:p w14:paraId="48C4C9C6" w14:textId="77777777" w:rsidR="0095487B" w:rsidRDefault="0095487B" w:rsidP="0095487B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Январь - </w:t>
      </w:r>
      <w:r w:rsidR="00786E34" w:rsidRPr="00786E34">
        <w:rPr>
          <w:rFonts w:ascii="Times New Roman" w:hAnsi="Times New Roman" w:cs="Times New Roman"/>
          <w:sz w:val="28"/>
          <w:szCs w:val="28"/>
        </w:rPr>
        <w:t>Поздравление с Рождеством Христовым инвалидов на дому –около 100 человек.</w:t>
      </w:r>
    </w:p>
    <w:p w14:paraId="35B1D600" w14:textId="29CBCA0D" w:rsidR="00786E34" w:rsidRDefault="0095487B" w:rsidP="0095487B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января -</w:t>
      </w:r>
      <w:r w:rsidR="00830983" w:rsidRPr="00830983">
        <w:t xml:space="preserve"> </w:t>
      </w:r>
      <w:r w:rsidR="00830983">
        <w:rPr>
          <w:rFonts w:ascii="Times New Roman" w:hAnsi="Times New Roman" w:cs="Times New Roman"/>
          <w:sz w:val="28"/>
          <w:szCs w:val="28"/>
        </w:rPr>
        <w:t>Проведение Рождественской Елки для епархиальной Воскресной Школы «Благодать».</w:t>
      </w:r>
      <w:r w:rsidR="002643C6">
        <w:rPr>
          <w:rFonts w:ascii="Times New Roman" w:hAnsi="Times New Roman" w:cs="Times New Roman"/>
          <w:sz w:val="28"/>
          <w:szCs w:val="28"/>
        </w:rPr>
        <w:t xml:space="preserve"> Всего 24 семьи с детьми с ограниченными возможностями приняли участие.</w:t>
      </w:r>
    </w:p>
    <w:p w14:paraId="026B9AFD" w14:textId="6D768FEC" w:rsidR="00786E34" w:rsidRDefault="00BD414F" w:rsidP="00786E34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414F">
        <w:rPr>
          <w:rFonts w:ascii="Times New Roman" w:hAnsi="Times New Roman" w:cs="Times New Roman"/>
          <w:sz w:val="28"/>
          <w:szCs w:val="28"/>
        </w:rPr>
        <w:t xml:space="preserve">14 января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86E34" w:rsidRPr="00786E34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ведение Рождественского праздника</w:t>
      </w:r>
      <w:r w:rsidR="00786E34" w:rsidRPr="00786E3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ДДИ№4 г. Павловска</w:t>
      </w:r>
      <w:r w:rsidRPr="00BD414F">
        <w:rPr>
          <w:rFonts w:ascii="Times New Roman" w:hAnsi="Times New Roman" w:cs="Times New Roman"/>
          <w:sz w:val="28"/>
          <w:szCs w:val="28"/>
        </w:rPr>
        <w:t xml:space="preserve">. Мы поздравляли наших дорогих детей 1 </w:t>
      </w:r>
      <w:proofErr w:type="spellStart"/>
      <w:r w:rsidRPr="00BD414F">
        <w:rPr>
          <w:rFonts w:ascii="Times New Roman" w:hAnsi="Times New Roman" w:cs="Times New Roman"/>
          <w:sz w:val="28"/>
          <w:szCs w:val="28"/>
        </w:rPr>
        <w:t>корпуса.Был</w:t>
      </w:r>
      <w:proofErr w:type="spellEnd"/>
      <w:r w:rsidRPr="00BD414F">
        <w:rPr>
          <w:rFonts w:ascii="Times New Roman" w:hAnsi="Times New Roman" w:cs="Times New Roman"/>
          <w:sz w:val="28"/>
          <w:szCs w:val="28"/>
        </w:rPr>
        <w:t xml:space="preserve"> отслужен молебен отцом </w:t>
      </w:r>
      <w:proofErr w:type="spellStart"/>
      <w:r w:rsidRPr="00BD414F">
        <w:rPr>
          <w:rFonts w:ascii="Times New Roman" w:hAnsi="Times New Roman" w:cs="Times New Roman"/>
          <w:sz w:val="28"/>
          <w:szCs w:val="28"/>
        </w:rPr>
        <w:t>Дионисием</w:t>
      </w:r>
      <w:proofErr w:type="spellEnd"/>
      <w:r w:rsidRPr="00BD414F">
        <w:rPr>
          <w:rFonts w:ascii="Times New Roman" w:hAnsi="Times New Roman" w:cs="Times New Roman"/>
          <w:sz w:val="28"/>
          <w:szCs w:val="28"/>
        </w:rPr>
        <w:t xml:space="preserve"> из храма св. </w:t>
      </w:r>
      <w:proofErr w:type="spellStart"/>
      <w:r w:rsidRPr="00BD414F">
        <w:rPr>
          <w:rFonts w:ascii="Times New Roman" w:hAnsi="Times New Roman" w:cs="Times New Roman"/>
          <w:sz w:val="28"/>
          <w:szCs w:val="28"/>
        </w:rPr>
        <w:t>равн</w:t>
      </w:r>
      <w:proofErr w:type="spellEnd"/>
      <w:r w:rsidRPr="00BD414F">
        <w:rPr>
          <w:rFonts w:ascii="Times New Roman" w:hAnsi="Times New Roman" w:cs="Times New Roman"/>
          <w:sz w:val="28"/>
          <w:szCs w:val="28"/>
        </w:rPr>
        <w:t xml:space="preserve">. Марии Магдалины г. Павловска. С детьми играли и пели две Снегурочки - ведущая </w:t>
      </w:r>
      <w:proofErr w:type="spellStart"/>
      <w:r w:rsidRPr="00BD414F">
        <w:rPr>
          <w:rFonts w:ascii="Times New Roman" w:hAnsi="Times New Roman" w:cs="Times New Roman"/>
          <w:sz w:val="28"/>
          <w:szCs w:val="28"/>
        </w:rPr>
        <w:t>Виолина</w:t>
      </w:r>
      <w:proofErr w:type="spellEnd"/>
      <w:r w:rsidRPr="00BD414F">
        <w:rPr>
          <w:rFonts w:ascii="Times New Roman" w:hAnsi="Times New Roman" w:cs="Times New Roman"/>
          <w:sz w:val="28"/>
          <w:szCs w:val="28"/>
        </w:rPr>
        <w:t xml:space="preserve"> и Христина, как же ребята были счастливы играм и искреннему общению. А в завершении - ансамбль гусляров "Живая Вода", такую волшебную музыку дети слушали с таким вниманием, что воцарилась тишина и разносились только изумительные звуки гуслей и колокольчика. А в завершении, ко</w:t>
      </w:r>
      <w:r w:rsidR="00DA18B1">
        <w:rPr>
          <w:rFonts w:ascii="Times New Roman" w:hAnsi="Times New Roman" w:cs="Times New Roman"/>
          <w:sz w:val="28"/>
          <w:szCs w:val="28"/>
        </w:rPr>
        <w:t>нечно, Рождественские подарки!</w:t>
      </w:r>
      <w:r w:rsidRPr="00BD414F">
        <w:rPr>
          <w:rFonts w:ascii="Times New Roman" w:hAnsi="Times New Roman" w:cs="Times New Roman"/>
          <w:sz w:val="28"/>
          <w:szCs w:val="28"/>
        </w:rPr>
        <w:t xml:space="preserve"> В этот раз Александра с помощниками исполняли для ребят их мечты, среди которых: телефоны, планшет, Мр3-плеер, средства личной гигиены и многое другое. А наши дорогие волонтеры ангелы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D414F">
        <w:rPr>
          <w:rFonts w:ascii="Times New Roman" w:hAnsi="Times New Roman" w:cs="Times New Roman"/>
          <w:sz w:val="28"/>
          <w:szCs w:val="28"/>
        </w:rPr>
        <w:t>помощники поздравляли наших детишек. Всего было поздравлено 43 ребенка, но в детском доме есть и лежачие детки, которые получили музыкальные игрушки и радовались тихой -громкой радостью.</w:t>
      </w:r>
    </w:p>
    <w:p w14:paraId="1262997C" w14:textId="4B6060CE" w:rsidR="00830983" w:rsidRDefault="00BD414F" w:rsidP="00BD414F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марта - </w:t>
      </w:r>
      <w:r w:rsidRPr="00BD414F">
        <w:rPr>
          <w:rFonts w:ascii="Times New Roman" w:hAnsi="Times New Roman" w:cs="Times New Roman"/>
          <w:sz w:val="28"/>
          <w:szCs w:val="28"/>
        </w:rPr>
        <w:t>ОЦБСС провел первый обучающий Семинар для помощников бл</w:t>
      </w:r>
      <w:r>
        <w:rPr>
          <w:rFonts w:ascii="Times New Roman" w:hAnsi="Times New Roman" w:cs="Times New Roman"/>
          <w:sz w:val="28"/>
          <w:szCs w:val="28"/>
        </w:rPr>
        <w:t xml:space="preserve">агочинных по социальной работе. </w:t>
      </w:r>
      <w:r w:rsidRPr="00BD414F">
        <w:rPr>
          <w:rFonts w:ascii="Times New Roman" w:hAnsi="Times New Roman" w:cs="Times New Roman"/>
          <w:sz w:val="28"/>
          <w:szCs w:val="28"/>
        </w:rPr>
        <w:t xml:space="preserve">Надежда </w:t>
      </w:r>
      <w:proofErr w:type="spellStart"/>
      <w:r w:rsidRPr="00BD414F">
        <w:rPr>
          <w:rFonts w:ascii="Times New Roman" w:hAnsi="Times New Roman" w:cs="Times New Roman"/>
          <w:sz w:val="28"/>
          <w:szCs w:val="28"/>
        </w:rPr>
        <w:t>Арзамасцева</w:t>
      </w:r>
      <w:proofErr w:type="spellEnd"/>
      <w:r w:rsidRPr="00BD414F">
        <w:rPr>
          <w:rFonts w:ascii="Times New Roman" w:hAnsi="Times New Roman" w:cs="Times New Roman"/>
          <w:sz w:val="28"/>
          <w:szCs w:val="28"/>
        </w:rPr>
        <w:t xml:space="preserve"> – заместитель руководителя Координационного центра по работе с инвалидами – рассказала о работе с инвалидами и вовлечении их в жизнь прихода. </w:t>
      </w:r>
    </w:p>
    <w:p w14:paraId="071C6EF9" w14:textId="5FCA64D7" w:rsidR="00BD414F" w:rsidRDefault="00BD414F" w:rsidP="00BD414F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5-9 апреля участие в Е</w:t>
      </w:r>
      <w:r w:rsidR="004F009D">
        <w:rPr>
          <w:rFonts w:ascii="Times New Roman" w:hAnsi="Times New Roman" w:cs="Times New Roman"/>
          <w:sz w:val="28"/>
          <w:szCs w:val="28"/>
        </w:rPr>
        <w:t xml:space="preserve">пархиальной Пасхальной выставке </w:t>
      </w:r>
      <w:r w:rsidRPr="00BD414F">
        <w:rPr>
          <w:rFonts w:ascii="Times New Roman" w:hAnsi="Times New Roman" w:cs="Times New Roman"/>
          <w:sz w:val="28"/>
          <w:szCs w:val="28"/>
        </w:rPr>
        <w:t>"</w:t>
      </w:r>
      <w:r w:rsidR="004F009D">
        <w:rPr>
          <w:rFonts w:ascii="Times New Roman" w:hAnsi="Times New Roman" w:cs="Times New Roman"/>
          <w:sz w:val="28"/>
          <w:szCs w:val="28"/>
        </w:rPr>
        <w:t xml:space="preserve"> В </w:t>
      </w:r>
      <w:r w:rsidRPr="00BD414F">
        <w:rPr>
          <w:rFonts w:ascii="Times New Roman" w:hAnsi="Times New Roman" w:cs="Times New Roman"/>
          <w:sz w:val="28"/>
          <w:szCs w:val="28"/>
        </w:rPr>
        <w:t xml:space="preserve">ПРЕДВЕРИИ ПАСХИ" при отделе по образованию и </w:t>
      </w:r>
      <w:proofErr w:type="spellStart"/>
      <w:r w:rsidRPr="00BD414F">
        <w:rPr>
          <w:rFonts w:ascii="Times New Roman" w:hAnsi="Times New Roman" w:cs="Times New Roman"/>
          <w:sz w:val="28"/>
          <w:szCs w:val="28"/>
        </w:rPr>
        <w:t>катехизации</w:t>
      </w:r>
      <w:proofErr w:type="spellEnd"/>
      <w:r w:rsidRPr="00BD414F">
        <w:rPr>
          <w:rFonts w:ascii="Times New Roman" w:hAnsi="Times New Roman" w:cs="Times New Roman"/>
          <w:sz w:val="28"/>
          <w:szCs w:val="28"/>
        </w:rPr>
        <w:t xml:space="preserve"> Санкт-Петербургской епархии. Наши ребята очень старались: делали работы при воскресной школе "Благодать" (открытки магниты и др.), при ДДИ№4 с волонтерами и педагогами (совята, подарочные яйца и др.) </w:t>
      </w:r>
    </w:p>
    <w:p w14:paraId="33980F0C" w14:textId="13B32FD9" w:rsidR="002643C6" w:rsidRPr="002643C6" w:rsidRDefault="004F009D" w:rsidP="002643C6">
      <w:pPr>
        <w:spacing w:line="24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17 апреля  - </w:t>
      </w:r>
      <w:r w:rsidRPr="004F009D">
        <w:rPr>
          <w:rFonts w:ascii="Times New Roman" w:hAnsi="Times New Roman" w:cs="Times New Roman"/>
          <w:sz w:val="28"/>
          <w:szCs w:val="28"/>
        </w:rPr>
        <w:t>праздник "ПАСХАЛЬНАЯ РАДОСТЬ" с участием артистов, а также с театральным представлением "ПАСХАЛЬНАЯ ВЕСТОЧКА" Екатерины Тихоновой -</w:t>
      </w:r>
      <w:r w:rsidR="002643C6">
        <w:rPr>
          <w:rFonts w:ascii="Times New Roman" w:hAnsi="Times New Roman" w:cs="Times New Roman"/>
          <w:sz w:val="28"/>
          <w:szCs w:val="28"/>
        </w:rPr>
        <w:t xml:space="preserve"> артистки театра сказки Пушкина. Учувствовало 43 воспитанника </w:t>
      </w:r>
      <w:proofErr w:type="spellStart"/>
      <w:r w:rsidR="002643C6">
        <w:rPr>
          <w:rFonts w:ascii="Times New Roman" w:hAnsi="Times New Roman" w:cs="Times New Roman"/>
          <w:sz w:val="28"/>
          <w:szCs w:val="28"/>
        </w:rPr>
        <w:t>ДДи</w:t>
      </w:r>
      <w:proofErr w:type="spellEnd"/>
      <w:r w:rsidR="002643C6">
        <w:rPr>
          <w:rFonts w:ascii="Times New Roman" w:hAnsi="Times New Roman" w:cs="Times New Roman"/>
          <w:sz w:val="28"/>
          <w:szCs w:val="28"/>
        </w:rPr>
        <w:t>.</w:t>
      </w:r>
    </w:p>
    <w:p w14:paraId="7724379C" w14:textId="229D685D" w:rsidR="00D56942" w:rsidRDefault="0095487B" w:rsidP="00830983">
      <w:pPr>
        <w:spacing w:line="24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10 июня - п</w:t>
      </w:r>
      <w:r w:rsidR="00786E34" w:rsidRPr="00786E34">
        <w:rPr>
          <w:rFonts w:ascii="Times New Roman" w:hAnsi="Times New Roman" w:cs="Times New Roman"/>
          <w:sz w:val="28"/>
          <w:szCs w:val="28"/>
        </w:rPr>
        <w:t>роведен</w:t>
      </w:r>
      <w:r w:rsidR="00830983">
        <w:rPr>
          <w:rFonts w:ascii="Times New Roman" w:hAnsi="Times New Roman" w:cs="Times New Roman"/>
          <w:sz w:val="28"/>
          <w:szCs w:val="28"/>
        </w:rPr>
        <w:t>ие Троицкого Концерта в ПНИ №10</w:t>
      </w:r>
      <w:r w:rsidR="003C6477">
        <w:rPr>
          <w:rFonts w:ascii="Times New Roman" w:hAnsi="Times New Roman" w:cs="Times New Roman"/>
          <w:sz w:val="28"/>
          <w:szCs w:val="28"/>
        </w:rPr>
        <w:t xml:space="preserve"> – выступление 2 любительский хоров из храма Рождества Иоанна предтечи в Юкках и Смольного собора. Подопечным отделений раздавались вкусные подарки, иконки и крестики.</w:t>
      </w:r>
      <w:r w:rsidR="002643C6">
        <w:rPr>
          <w:rFonts w:ascii="Times New Roman" w:hAnsi="Times New Roman" w:cs="Times New Roman"/>
          <w:sz w:val="28"/>
          <w:szCs w:val="28"/>
        </w:rPr>
        <w:t xml:space="preserve"> Учувствовало 80 человек.</w:t>
      </w:r>
    </w:p>
    <w:p w14:paraId="74398F0C" w14:textId="60EEECFC" w:rsidR="003C6477" w:rsidRDefault="00D56942" w:rsidP="0083098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6942">
        <w:rPr>
          <w:rFonts w:ascii="Times New Roman" w:hAnsi="Times New Roman" w:cs="Times New Roman"/>
          <w:sz w:val="28"/>
          <w:szCs w:val="28"/>
        </w:rPr>
        <w:t>15 июля в 12.30 состоится встреча с доктором медицинских наук, доцентом кафедры общей хирургии, действующим хирургом и священником Виктором Курка - БЕСЕД</w:t>
      </w:r>
      <w:r w:rsidR="002643C6">
        <w:rPr>
          <w:rFonts w:ascii="Times New Roman" w:hAnsi="Times New Roman" w:cs="Times New Roman"/>
          <w:sz w:val="28"/>
          <w:szCs w:val="28"/>
        </w:rPr>
        <w:t>А О ДУХОВНОМ И ТЕЛЕСНОМ ЗДРАВИИ. Учувствовало 42 человека.</w:t>
      </w:r>
    </w:p>
    <w:p w14:paraId="60753CF9" w14:textId="3D55FC87" w:rsidR="0095487B" w:rsidRDefault="0095487B" w:rsidP="00830983">
      <w:pPr>
        <w:spacing w:line="24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19 августа- участие в празднике преображения Господня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Спасо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-Преображенском соборе –организация доставки на социальном такси 40 инвалидов на празднование. Организация присутствия на празднике людей с ограниченными возможностями из 7 социальных учреждений. </w:t>
      </w:r>
    </w:p>
    <w:p w14:paraId="35A16A52" w14:textId="51685952" w:rsidR="00786E34" w:rsidRDefault="00DA18B1" w:rsidP="00786E34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Всего 9</w:t>
      </w:r>
      <w:r w:rsidR="002643C6">
        <w:rPr>
          <w:rFonts w:ascii="Times New Roman" w:hAnsi="Times New Roman" w:cs="Times New Roman"/>
          <w:sz w:val="28"/>
          <w:szCs w:val="28"/>
          <w:u w:val="single"/>
        </w:rPr>
        <w:t xml:space="preserve"> - мероприятий</w:t>
      </w:r>
      <w:r w:rsidR="00786E34" w:rsidRPr="00786E3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0C789406" w14:textId="77777777" w:rsidR="00786E34" w:rsidRPr="00786E34" w:rsidRDefault="00786E34" w:rsidP="00786E34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08D3618E" w14:textId="77777777" w:rsidR="00D90015" w:rsidRDefault="00D90015" w:rsidP="00786E34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6E34">
        <w:rPr>
          <w:rFonts w:ascii="Times New Roman" w:hAnsi="Times New Roman" w:cs="Times New Roman"/>
          <w:b/>
          <w:sz w:val="28"/>
          <w:szCs w:val="28"/>
        </w:rPr>
        <w:t>4.О</w:t>
      </w:r>
      <w:r w:rsidR="00233772" w:rsidRPr="00786E34">
        <w:rPr>
          <w:rFonts w:ascii="Times New Roman" w:hAnsi="Times New Roman" w:cs="Times New Roman"/>
          <w:b/>
          <w:sz w:val="28"/>
          <w:szCs w:val="28"/>
        </w:rPr>
        <w:t>рганизация мероприятий по теме "Доступная среда в храмах"</w:t>
      </w:r>
      <w:r w:rsidR="00233772" w:rsidRPr="00786E34">
        <w:rPr>
          <w:rFonts w:ascii="Times New Roman" w:hAnsi="Times New Roman" w:cs="Times New Roman"/>
          <w:sz w:val="28"/>
          <w:szCs w:val="28"/>
        </w:rPr>
        <w:t>:</w:t>
      </w:r>
    </w:p>
    <w:p w14:paraId="34E8F43B" w14:textId="715D94E7" w:rsidR="00830983" w:rsidRPr="00786E34" w:rsidRDefault="00830983" w:rsidP="00786E34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Работа над организацией доступной среды в храмах Санкт-Петербургской епархии. Оборудованы 35 храмов элементами доступной среды: пандусами, кнопками вызова сотрудника, рельефными иконами</w:t>
      </w:r>
      <w:r w:rsidR="00BD414F">
        <w:rPr>
          <w:rFonts w:ascii="Times New Roman" w:hAnsi="Times New Roman" w:cs="Times New Roman"/>
          <w:sz w:val="28"/>
          <w:szCs w:val="28"/>
        </w:rPr>
        <w:t xml:space="preserve">, </w:t>
      </w:r>
      <w:r w:rsidR="00BD414F" w:rsidRPr="00BD414F">
        <w:rPr>
          <w:rFonts w:ascii="Times New Roman" w:hAnsi="Times New Roman" w:cs="Times New Roman"/>
          <w:sz w:val="28"/>
          <w:szCs w:val="28"/>
        </w:rPr>
        <w:t>специальные объемные картины, таблички набранные шрифтом Брайля, разъемные макеты и аудиогид</w:t>
      </w:r>
      <w:r w:rsidR="00BD414F">
        <w:rPr>
          <w:rFonts w:ascii="Times New Roman" w:hAnsi="Times New Roman" w:cs="Times New Roman"/>
          <w:sz w:val="28"/>
          <w:szCs w:val="28"/>
        </w:rPr>
        <w:t>.</w:t>
      </w:r>
    </w:p>
    <w:p w14:paraId="1681E35E" w14:textId="77777777" w:rsidR="004F009D" w:rsidRPr="004F009D" w:rsidRDefault="004F009D" w:rsidP="004F009D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009D">
        <w:rPr>
          <w:rFonts w:ascii="Times New Roman" w:hAnsi="Times New Roman" w:cs="Times New Roman"/>
          <w:sz w:val="28"/>
          <w:szCs w:val="28"/>
        </w:rPr>
        <w:t xml:space="preserve">26 января – участие в заседание Согласительной Комиссии в Смольном под председательством протоиерея Николая </w:t>
      </w:r>
      <w:proofErr w:type="spellStart"/>
      <w:r w:rsidRPr="004F009D">
        <w:rPr>
          <w:rFonts w:ascii="Times New Roman" w:hAnsi="Times New Roman" w:cs="Times New Roman"/>
          <w:sz w:val="28"/>
          <w:szCs w:val="28"/>
        </w:rPr>
        <w:t>Брындина</w:t>
      </w:r>
      <w:proofErr w:type="spellEnd"/>
      <w:r w:rsidRPr="004F009D">
        <w:rPr>
          <w:rFonts w:ascii="Times New Roman" w:hAnsi="Times New Roman" w:cs="Times New Roman"/>
          <w:sz w:val="28"/>
          <w:szCs w:val="28"/>
        </w:rPr>
        <w:t xml:space="preserve"> и вице-губернатора Ольги Казанской </w:t>
      </w:r>
    </w:p>
    <w:p w14:paraId="4D0EB5AF" w14:textId="77777777" w:rsidR="00786E34" w:rsidRPr="00786E34" w:rsidRDefault="00786E34" w:rsidP="00DA18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85CDFA7" w14:textId="6186337B" w:rsidR="00D90015" w:rsidRPr="0095487B" w:rsidRDefault="00D90015" w:rsidP="0095487B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87B">
        <w:rPr>
          <w:rFonts w:ascii="Times New Roman" w:hAnsi="Times New Roman" w:cs="Times New Roman"/>
          <w:b/>
          <w:sz w:val="28"/>
          <w:szCs w:val="28"/>
        </w:rPr>
        <w:t>П</w:t>
      </w:r>
      <w:r w:rsidR="00233772" w:rsidRPr="0095487B">
        <w:rPr>
          <w:rFonts w:ascii="Times New Roman" w:hAnsi="Times New Roman" w:cs="Times New Roman"/>
          <w:b/>
          <w:sz w:val="28"/>
          <w:szCs w:val="28"/>
        </w:rPr>
        <w:t>роведение адресной и консультационной помощи инвалидам:</w:t>
      </w:r>
      <w:r w:rsidR="00233772" w:rsidRPr="0095487B">
        <w:rPr>
          <w:rFonts w:ascii="Times New Roman" w:hAnsi="Times New Roman" w:cs="Times New Roman"/>
          <w:sz w:val="28"/>
          <w:szCs w:val="28"/>
        </w:rPr>
        <w:t> </w:t>
      </w:r>
    </w:p>
    <w:p w14:paraId="3FBC8735" w14:textId="340C9D48" w:rsidR="006929C9" w:rsidRPr="00786E34" w:rsidRDefault="006929C9" w:rsidP="006929C9">
      <w:pPr>
        <w:pStyle w:val="ListParagraph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Январь – ноябрь – проведения консультативной помощи с 98 людьми с ограниченными возможностями, направлены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окормления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приходы, за материальной помощью в общественные организации.</w:t>
      </w:r>
    </w:p>
    <w:p w14:paraId="16C236E5" w14:textId="77777777" w:rsidR="003C6477" w:rsidRDefault="003C6477" w:rsidP="00972BD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Январь–ноябрь </w:t>
      </w:r>
      <w:r w:rsidR="00D90015" w:rsidRPr="00786E34">
        <w:rPr>
          <w:rFonts w:ascii="Times New Roman" w:hAnsi="Times New Roman" w:cs="Times New Roman"/>
          <w:sz w:val="28"/>
          <w:szCs w:val="28"/>
        </w:rPr>
        <w:t xml:space="preserve">Индивидуальный уход за детьми сиротами-инвалидами в больницах </w:t>
      </w:r>
      <w:r w:rsidR="00830983">
        <w:rPr>
          <w:rFonts w:ascii="Times New Roman" w:hAnsi="Times New Roman" w:cs="Times New Roman"/>
          <w:sz w:val="28"/>
          <w:szCs w:val="28"/>
        </w:rPr>
        <w:t xml:space="preserve">– всего обеспечено индивидуальное сопровождение </w:t>
      </w:r>
      <w:r>
        <w:rPr>
          <w:rFonts w:ascii="Times New Roman" w:hAnsi="Times New Roman" w:cs="Times New Roman"/>
          <w:sz w:val="28"/>
          <w:szCs w:val="28"/>
        </w:rPr>
        <w:t xml:space="preserve">16 </w:t>
      </w:r>
      <w:r w:rsidR="00830983">
        <w:rPr>
          <w:rFonts w:ascii="Times New Roman" w:hAnsi="Times New Roman" w:cs="Times New Roman"/>
          <w:sz w:val="28"/>
          <w:szCs w:val="28"/>
        </w:rPr>
        <w:t xml:space="preserve">детям в количестве </w:t>
      </w:r>
      <w:r>
        <w:rPr>
          <w:rFonts w:ascii="Times New Roman" w:hAnsi="Times New Roman" w:cs="Times New Roman"/>
          <w:sz w:val="28"/>
          <w:szCs w:val="28"/>
        </w:rPr>
        <w:t xml:space="preserve">672-х </w:t>
      </w:r>
      <w:r w:rsidR="00830983">
        <w:rPr>
          <w:rFonts w:ascii="Times New Roman" w:hAnsi="Times New Roman" w:cs="Times New Roman"/>
          <w:sz w:val="28"/>
          <w:szCs w:val="28"/>
        </w:rPr>
        <w:t>часов</w:t>
      </w:r>
      <w:r w:rsidR="00D90015" w:rsidRPr="00972BD2">
        <w:rPr>
          <w:rFonts w:ascii="Times New Roman" w:hAnsi="Times New Roman" w:cs="Times New Roman"/>
          <w:sz w:val="28"/>
          <w:szCs w:val="28"/>
        </w:rPr>
        <w:t>.</w:t>
      </w:r>
    </w:p>
    <w:p w14:paraId="25A9316F" w14:textId="3C6FA239" w:rsidR="003C6477" w:rsidRPr="00972BD2" w:rsidRDefault="003C6477" w:rsidP="002643C6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6477">
        <w:t xml:space="preserve"> </w:t>
      </w:r>
      <w:r w:rsidRPr="003C6477">
        <w:rPr>
          <w:rFonts w:ascii="Times New Roman" w:hAnsi="Times New Roman" w:cs="Times New Roman"/>
          <w:sz w:val="28"/>
          <w:szCs w:val="28"/>
        </w:rPr>
        <w:t>Январь–ноябрь</w:t>
      </w:r>
      <w:r>
        <w:rPr>
          <w:rFonts w:ascii="Times New Roman" w:hAnsi="Times New Roman" w:cs="Times New Roman"/>
          <w:sz w:val="28"/>
          <w:szCs w:val="28"/>
        </w:rPr>
        <w:t xml:space="preserve"> – передано подопечным 4 инвалидные коляски, 1 ходунки, 34 упаковки памперсов, вещевую помощь получили 17 семей с </w:t>
      </w:r>
      <w:r w:rsidR="002643C6">
        <w:rPr>
          <w:rFonts w:ascii="Times New Roman" w:hAnsi="Times New Roman" w:cs="Times New Roman"/>
          <w:sz w:val="28"/>
          <w:szCs w:val="28"/>
        </w:rPr>
        <w:t>детьми</w:t>
      </w:r>
      <w:r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возможностями, продуктовую помощь – 26 </w:t>
      </w:r>
      <w:r w:rsidR="002643C6" w:rsidRPr="002643C6">
        <w:rPr>
          <w:rFonts w:ascii="Times New Roman" w:hAnsi="Times New Roman" w:cs="Times New Roman"/>
          <w:sz w:val="28"/>
          <w:szCs w:val="28"/>
        </w:rPr>
        <w:t>семей с детьми с ограниченными возможностями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41A71B" w14:textId="22D0B9AB" w:rsidR="00D90015" w:rsidRPr="00972BD2" w:rsidRDefault="00D90015" w:rsidP="00972BD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2BD2">
        <w:rPr>
          <w:rFonts w:ascii="Times New Roman" w:hAnsi="Times New Roman" w:cs="Times New Roman"/>
          <w:sz w:val="28"/>
          <w:szCs w:val="28"/>
          <w:u w:val="single"/>
        </w:rPr>
        <w:t>Всего оказана инд</w:t>
      </w:r>
      <w:r w:rsidR="002643C6">
        <w:rPr>
          <w:rFonts w:ascii="Times New Roman" w:hAnsi="Times New Roman" w:cs="Times New Roman"/>
          <w:sz w:val="28"/>
          <w:szCs w:val="28"/>
          <w:u w:val="single"/>
        </w:rPr>
        <w:t>ивидуальную помощь получили –  около 160</w:t>
      </w:r>
      <w:r w:rsidRPr="00972BD2">
        <w:rPr>
          <w:rFonts w:ascii="Times New Roman" w:hAnsi="Times New Roman" w:cs="Times New Roman"/>
          <w:sz w:val="28"/>
          <w:szCs w:val="28"/>
          <w:u w:val="single"/>
        </w:rPr>
        <w:t xml:space="preserve"> человек.</w:t>
      </w:r>
    </w:p>
    <w:p w14:paraId="1AB47DC5" w14:textId="77777777" w:rsidR="00786E34" w:rsidRPr="00972BD2" w:rsidRDefault="00786E34" w:rsidP="00972BD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1949A292" w14:textId="06F632E9" w:rsidR="00786E34" w:rsidRPr="00972BD2" w:rsidRDefault="00786E34" w:rsidP="00972BD2">
      <w:pPr>
        <w:pStyle w:val="NormalWeb"/>
        <w:ind w:firstLine="851"/>
        <w:jc w:val="both"/>
        <w:rPr>
          <w:b/>
          <w:color w:val="000000"/>
          <w:sz w:val="28"/>
          <w:szCs w:val="28"/>
        </w:rPr>
      </w:pPr>
      <w:r w:rsidRPr="00972BD2">
        <w:rPr>
          <w:b/>
          <w:color w:val="000000"/>
          <w:sz w:val="28"/>
          <w:szCs w:val="28"/>
        </w:rPr>
        <w:t>6</w:t>
      </w:r>
      <w:r w:rsidRPr="00972BD2">
        <w:rPr>
          <w:color w:val="000000"/>
          <w:sz w:val="28"/>
          <w:szCs w:val="28"/>
        </w:rPr>
        <w:t xml:space="preserve">. </w:t>
      </w:r>
      <w:r w:rsidRPr="00972BD2">
        <w:rPr>
          <w:b/>
          <w:color w:val="000000"/>
          <w:sz w:val="28"/>
          <w:szCs w:val="28"/>
        </w:rPr>
        <w:t xml:space="preserve">Духовная реабилитация сирот с ограниченными возможностями, сопровождение выпускников. Мастерские для подростков с </w:t>
      </w:r>
      <w:r w:rsidR="00DA18B1">
        <w:rPr>
          <w:b/>
          <w:color w:val="000000"/>
          <w:sz w:val="28"/>
          <w:szCs w:val="28"/>
        </w:rPr>
        <w:t>ограниченными возможностями</w:t>
      </w:r>
      <w:r w:rsidRPr="00972BD2">
        <w:rPr>
          <w:b/>
          <w:color w:val="000000"/>
          <w:sz w:val="28"/>
          <w:szCs w:val="28"/>
        </w:rPr>
        <w:t>.</w:t>
      </w:r>
    </w:p>
    <w:p w14:paraId="2E68CBBF" w14:textId="2E0BD9E1" w:rsidR="00786E34" w:rsidRPr="00972BD2" w:rsidRDefault="00786E34" w:rsidP="00972BD2">
      <w:pPr>
        <w:pStyle w:val="NormalWeb"/>
        <w:ind w:firstLine="851"/>
        <w:jc w:val="both"/>
        <w:rPr>
          <w:color w:val="000000"/>
          <w:sz w:val="28"/>
          <w:szCs w:val="28"/>
        </w:rPr>
      </w:pPr>
      <w:r w:rsidRPr="00972BD2">
        <w:rPr>
          <w:color w:val="000000"/>
          <w:sz w:val="28"/>
          <w:szCs w:val="28"/>
        </w:rPr>
        <w:t xml:space="preserve">При обучении в типографии воспитанники знакомятся с оборудованием: </w:t>
      </w:r>
      <w:proofErr w:type="spellStart"/>
      <w:r w:rsidRPr="00972BD2">
        <w:rPr>
          <w:color w:val="000000"/>
          <w:sz w:val="28"/>
          <w:szCs w:val="28"/>
        </w:rPr>
        <w:t>пазл</w:t>
      </w:r>
      <w:proofErr w:type="spellEnd"/>
      <w:r w:rsidRPr="00972BD2">
        <w:rPr>
          <w:color w:val="000000"/>
          <w:sz w:val="28"/>
          <w:szCs w:val="28"/>
        </w:rPr>
        <w:t xml:space="preserve"> машины, фальцовщик, ламинатор, МФУ, принтер, </w:t>
      </w:r>
      <w:proofErr w:type="spellStart"/>
      <w:r w:rsidRPr="00972BD2">
        <w:rPr>
          <w:color w:val="000000"/>
          <w:sz w:val="28"/>
          <w:szCs w:val="28"/>
        </w:rPr>
        <w:t>биговальная</w:t>
      </w:r>
      <w:proofErr w:type="spellEnd"/>
      <w:r w:rsidRPr="00972BD2">
        <w:rPr>
          <w:color w:val="000000"/>
          <w:sz w:val="28"/>
          <w:szCs w:val="28"/>
        </w:rPr>
        <w:t xml:space="preserve"> машина и др.</w:t>
      </w:r>
    </w:p>
    <w:p w14:paraId="055D2F3D" w14:textId="77777777" w:rsidR="00786E34" w:rsidRPr="00972BD2" w:rsidRDefault="00786E34" w:rsidP="00972BD2">
      <w:pPr>
        <w:pStyle w:val="NormalWeb"/>
        <w:ind w:firstLine="851"/>
        <w:jc w:val="both"/>
        <w:rPr>
          <w:color w:val="000000"/>
          <w:sz w:val="28"/>
          <w:szCs w:val="28"/>
        </w:rPr>
      </w:pPr>
      <w:r w:rsidRPr="00972BD2">
        <w:rPr>
          <w:color w:val="000000"/>
          <w:sz w:val="28"/>
          <w:szCs w:val="28"/>
        </w:rPr>
        <w:t>В программу включены лексические темы, изготавливается продукция духовного толка, которая может принести пользу многим.</w:t>
      </w:r>
    </w:p>
    <w:p w14:paraId="62E9EA42" w14:textId="77777777" w:rsidR="00786E34" w:rsidRPr="00972BD2" w:rsidRDefault="00786E34" w:rsidP="00972BD2">
      <w:pPr>
        <w:pStyle w:val="NormalWeb"/>
        <w:ind w:firstLine="851"/>
        <w:jc w:val="both"/>
        <w:rPr>
          <w:color w:val="000000"/>
          <w:sz w:val="28"/>
          <w:szCs w:val="28"/>
        </w:rPr>
      </w:pPr>
      <w:r w:rsidRPr="00972BD2">
        <w:rPr>
          <w:color w:val="000000"/>
          <w:sz w:val="28"/>
          <w:szCs w:val="28"/>
        </w:rPr>
        <w:t xml:space="preserve"> Подростки реабилитируются духовно, знакомятся с историей нашей Родины посещая молебны, богослужения, совершая экскурсионные поездки.</w:t>
      </w:r>
    </w:p>
    <w:p w14:paraId="42CCE189" w14:textId="77777777" w:rsidR="00786E34" w:rsidRPr="00972BD2" w:rsidRDefault="00786E34" w:rsidP="00972BD2">
      <w:pPr>
        <w:pStyle w:val="NormalWeb"/>
        <w:ind w:firstLine="851"/>
        <w:jc w:val="both"/>
        <w:rPr>
          <w:color w:val="000000"/>
          <w:sz w:val="28"/>
          <w:szCs w:val="28"/>
        </w:rPr>
      </w:pPr>
      <w:r w:rsidRPr="00972BD2">
        <w:rPr>
          <w:color w:val="000000"/>
          <w:sz w:val="28"/>
          <w:szCs w:val="28"/>
        </w:rPr>
        <w:t xml:space="preserve"> Работы ребят учувствуют в выставках.</w:t>
      </w:r>
    </w:p>
    <w:p w14:paraId="48F50C67" w14:textId="3124984D" w:rsidR="00972BD2" w:rsidRPr="00972BD2" w:rsidRDefault="00786E34" w:rsidP="00972BD2">
      <w:pPr>
        <w:pStyle w:val="NormalWeb"/>
        <w:ind w:firstLine="851"/>
        <w:jc w:val="both"/>
        <w:rPr>
          <w:color w:val="000000"/>
          <w:sz w:val="28"/>
          <w:szCs w:val="28"/>
        </w:rPr>
      </w:pPr>
      <w:r w:rsidRPr="00972BD2">
        <w:rPr>
          <w:color w:val="000000"/>
          <w:sz w:val="28"/>
          <w:szCs w:val="28"/>
        </w:rPr>
        <w:t xml:space="preserve"> Сопровож</w:t>
      </w:r>
      <w:r w:rsidR="00DA18B1">
        <w:rPr>
          <w:color w:val="000000"/>
          <w:sz w:val="28"/>
          <w:szCs w:val="28"/>
        </w:rPr>
        <w:t>дают воспитанников волонтеры (15</w:t>
      </w:r>
      <w:r w:rsidRPr="00972BD2">
        <w:rPr>
          <w:color w:val="000000"/>
          <w:sz w:val="28"/>
          <w:szCs w:val="28"/>
        </w:rPr>
        <w:t xml:space="preserve"> человек).</w:t>
      </w:r>
    </w:p>
    <w:p w14:paraId="7BE997C4" w14:textId="63F39C42" w:rsidR="00786E34" w:rsidRDefault="006929C9" w:rsidP="00972BD2">
      <w:pPr>
        <w:pStyle w:val="NormalWeb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</w:t>
      </w:r>
      <w:r w:rsidR="00786E34" w:rsidRPr="00972BD2">
        <w:rPr>
          <w:color w:val="000000"/>
          <w:sz w:val="28"/>
          <w:szCs w:val="28"/>
        </w:rPr>
        <w:t xml:space="preserve"> человек</w:t>
      </w:r>
      <w:r>
        <w:rPr>
          <w:color w:val="000000"/>
          <w:sz w:val="28"/>
          <w:szCs w:val="28"/>
        </w:rPr>
        <w:t>а</w:t>
      </w:r>
      <w:r w:rsidR="00786E34" w:rsidRPr="00972BD2">
        <w:rPr>
          <w:color w:val="000000"/>
          <w:sz w:val="28"/>
          <w:szCs w:val="28"/>
        </w:rPr>
        <w:t xml:space="preserve"> после обучения трудоустроен</w:t>
      </w:r>
      <w:r w:rsidR="00DA18B1">
        <w:rPr>
          <w:color w:val="000000"/>
          <w:sz w:val="28"/>
          <w:szCs w:val="28"/>
        </w:rPr>
        <w:t>ы</w:t>
      </w:r>
      <w:r w:rsidR="00786E34" w:rsidRPr="00972BD2">
        <w:rPr>
          <w:color w:val="000000"/>
          <w:sz w:val="28"/>
          <w:szCs w:val="28"/>
        </w:rPr>
        <w:t xml:space="preserve"> (выпускница ДДИ №4), на данный момент обучаются 9 человек и 25 человек из </w:t>
      </w:r>
      <w:proofErr w:type="spellStart"/>
      <w:r w:rsidR="00786E34" w:rsidRPr="00972BD2">
        <w:rPr>
          <w:color w:val="000000"/>
          <w:sz w:val="28"/>
          <w:szCs w:val="28"/>
        </w:rPr>
        <w:t>Дди</w:t>
      </w:r>
      <w:proofErr w:type="spellEnd"/>
      <w:r w:rsidR="00786E34" w:rsidRPr="00972BD2">
        <w:rPr>
          <w:color w:val="000000"/>
          <w:sz w:val="28"/>
          <w:szCs w:val="28"/>
        </w:rPr>
        <w:t xml:space="preserve"> участвуют в церковной жизни.</w:t>
      </w:r>
    </w:p>
    <w:p w14:paraId="1B7ED418" w14:textId="6B9B4BEC" w:rsidR="006929C9" w:rsidRPr="00972BD2" w:rsidRDefault="006929C9" w:rsidP="00972BD2">
      <w:pPr>
        <w:pStyle w:val="NormalWeb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человека с ограниченными возможностями с ноября 2017 года проходят стажировку.</w:t>
      </w:r>
    </w:p>
    <w:p w14:paraId="4B703DED" w14:textId="77777777" w:rsidR="00786E34" w:rsidRPr="00972BD2" w:rsidRDefault="00972BD2" w:rsidP="00972BD2">
      <w:pPr>
        <w:pStyle w:val="NormalWeb"/>
        <w:ind w:firstLine="851"/>
        <w:jc w:val="both"/>
        <w:rPr>
          <w:color w:val="000000"/>
          <w:sz w:val="28"/>
          <w:szCs w:val="28"/>
        </w:rPr>
      </w:pPr>
      <w:r w:rsidRPr="00972BD2">
        <w:rPr>
          <w:color w:val="000000"/>
          <w:sz w:val="28"/>
          <w:szCs w:val="28"/>
        </w:rPr>
        <w:t>7.</w:t>
      </w:r>
      <w:r w:rsidR="00786E34" w:rsidRPr="00972BD2">
        <w:rPr>
          <w:color w:val="000000"/>
          <w:sz w:val="28"/>
          <w:szCs w:val="28"/>
        </w:rPr>
        <w:t xml:space="preserve"> </w:t>
      </w:r>
      <w:r w:rsidR="00786E34" w:rsidRPr="00972BD2">
        <w:rPr>
          <w:b/>
          <w:color w:val="000000"/>
          <w:sz w:val="28"/>
          <w:szCs w:val="28"/>
        </w:rPr>
        <w:t>Воскресная школа « БЛАГОДАТЬ» для детей с ограниченными возможностями.</w:t>
      </w:r>
    </w:p>
    <w:p w14:paraId="2C049387" w14:textId="77777777" w:rsidR="00972BD2" w:rsidRPr="00972BD2" w:rsidRDefault="00786E34" w:rsidP="00972BD2">
      <w:pPr>
        <w:pStyle w:val="NormalWeb"/>
        <w:ind w:firstLine="851"/>
        <w:jc w:val="both"/>
        <w:rPr>
          <w:color w:val="000000"/>
          <w:sz w:val="28"/>
          <w:szCs w:val="28"/>
        </w:rPr>
      </w:pPr>
      <w:r w:rsidRPr="00972BD2">
        <w:rPr>
          <w:color w:val="000000"/>
          <w:sz w:val="28"/>
          <w:szCs w:val="28"/>
        </w:rPr>
        <w:t>На базе Санкт-Петербургской Епархии с сентября 2016 года открылась необычная Воскресная Школа «Благодать»</w:t>
      </w:r>
    </w:p>
    <w:p w14:paraId="469C6122" w14:textId="1AD82933" w:rsidR="00786E34" w:rsidRPr="00972BD2" w:rsidRDefault="006929C9" w:rsidP="00972BD2">
      <w:pPr>
        <w:pStyle w:val="NormalWeb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состав школы входят: </w:t>
      </w:r>
      <w:r w:rsidRPr="006929C9">
        <w:rPr>
          <w:color w:val="000000"/>
          <w:sz w:val="28"/>
          <w:szCs w:val="28"/>
        </w:rPr>
        <w:t>4</w:t>
      </w:r>
      <w:r w:rsidR="00786E34" w:rsidRPr="00972BD2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>озрастные группы от 3 до 7 лет, от 7 до 12,</w:t>
      </w:r>
      <w:r w:rsidR="00786E34" w:rsidRPr="00972BD2">
        <w:rPr>
          <w:color w:val="000000"/>
          <w:sz w:val="28"/>
          <w:szCs w:val="28"/>
        </w:rPr>
        <w:t xml:space="preserve"> от 12 до18 лет</w:t>
      </w:r>
      <w:r>
        <w:rPr>
          <w:color w:val="000000"/>
          <w:sz w:val="28"/>
          <w:szCs w:val="28"/>
        </w:rPr>
        <w:t xml:space="preserve">, старшая - от 18 лет и старше (с речевыми, ментальными нарушениями и аутизмом) </w:t>
      </w:r>
      <w:r w:rsidRPr="006929C9">
        <w:rPr>
          <w:color w:val="000000"/>
          <w:sz w:val="28"/>
          <w:szCs w:val="28"/>
        </w:rPr>
        <w:t>2</w:t>
      </w:r>
      <w:r w:rsidR="00972BD2" w:rsidRPr="00972BD2">
        <w:rPr>
          <w:color w:val="000000"/>
          <w:sz w:val="28"/>
          <w:szCs w:val="28"/>
        </w:rPr>
        <w:t xml:space="preserve"> раз в неделю</w:t>
      </w:r>
      <w:r>
        <w:rPr>
          <w:color w:val="000000"/>
          <w:sz w:val="28"/>
          <w:szCs w:val="28"/>
        </w:rPr>
        <w:t>. Занятия проводят квалифицированные специалисты: дефектолог, логопед, психолог, музыкальный педагог.</w:t>
      </w:r>
    </w:p>
    <w:p w14:paraId="78472CF1" w14:textId="77777777" w:rsidR="00786E34" w:rsidRPr="00972BD2" w:rsidRDefault="00786E34" w:rsidP="00972BD2">
      <w:pPr>
        <w:pStyle w:val="NormalWeb"/>
        <w:ind w:firstLine="851"/>
        <w:jc w:val="both"/>
        <w:rPr>
          <w:color w:val="000000"/>
          <w:sz w:val="28"/>
          <w:szCs w:val="28"/>
        </w:rPr>
      </w:pPr>
      <w:r w:rsidRPr="00972BD2">
        <w:rPr>
          <w:color w:val="000000"/>
          <w:sz w:val="28"/>
          <w:szCs w:val="28"/>
        </w:rPr>
        <w:t xml:space="preserve"> В программу входит изучение Священного писания, церковных праздников, дидактические игры, знакомство с оборудованием мини типографии, экскурсионно-паломнические поездки. Занятия проводятся на безвозмездной основе.</w:t>
      </w:r>
    </w:p>
    <w:p w14:paraId="5D94005A" w14:textId="66007CEA" w:rsidR="00786E34" w:rsidRPr="00972BD2" w:rsidRDefault="006929C9" w:rsidP="00972BD2">
      <w:pPr>
        <w:pStyle w:val="NormalWeb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Также есть курс индивидуальных занятий: с логопедом, психологом, дефектологом, музыкальным педагогом. Они проводятся для детей с </w:t>
      </w:r>
      <w:r>
        <w:rPr>
          <w:color w:val="000000"/>
          <w:sz w:val="28"/>
          <w:szCs w:val="28"/>
        </w:rPr>
        <w:lastRenderedPageBreak/>
        <w:t>тяжелыми нарушениями, для возможности постепенного вовлечения в групповые занятия и для развития речевых, умственных и коммуникативных способностей.</w:t>
      </w:r>
    </w:p>
    <w:p w14:paraId="1AE1097A" w14:textId="70BDB288" w:rsidR="00786E34" w:rsidRDefault="00786E34" w:rsidP="003C6477">
      <w:pPr>
        <w:pStyle w:val="NormalWeb"/>
        <w:ind w:firstLine="851"/>
        <w:jc w:val="both"/>
        <w:rPr>
          <w:color w:val="000000"/>
          <w:sz w:val="28"/>
          <w:szCs w:val="28"/>
        </w:rPr>
      </w:pPr>
      <w:r w:rsidRPr="00972BD2">
        <w:rPr>
          <w:color w:val="000000"/>
          <w:sz w:val="28"/>
          <w:szCs w:val="28"/>
        </w:rPr>
        <w:t xml:space="preserve"> На данный мом</w:t>
      </w:r>
      <w:r w:rsidR="006929C9">
        <w:rPr>
          <w:color w:val="000000"/>
          <w:sz w:val="28"/>
          <w:szCs w:val="28"/>
        </w:rPr>
        <w:t>ент общее количество учеников 43</w:t>
      </w:r>
      <w:r w:rsidRPr="00972BD2">
        <w:rPr>
          <w:color w:val="000000"/>
          <w:sz w:val="28"/>
          <w:szCs w:val="28"/>
        </w:rPr>
        <w:t xml:space="preserve"> человека, индивидуальные занятия посещают 7 человек (в сферу особенностей своего развития)</w:t>
      </w:r>
      <w:r w:rsidR="003C6477">
        <w:rPr>
          <w:color w:val="000000"/>
          <w:sz w:val="28"/>
          <w:szCs w:val="28"/>
        </w:rPr>
        <w:t>.</w:t>
      </w:r>
      <w:r w:rsidRPr="00972BD2">
        <w:rPr>
          <w:color w:val="000000"/>
          <w:sz w:val="28"/>
          <w:szCs w:val="28"/>
        </w:rPr>
        <w:t xml:space="preserve"> Обучение инклюзивное, есть воспитанники из общеобразовательных школ.</w:t>
      </w:r>
    </w:p>
    <w:p w14:paraId="13BE8B76" w14:textId="77777777" w:rsidR="00DA18B1" w:rsidRDefault="00DA18B1" w:rsidP="00972BD2">
      <w:pPr>
        <w:pStyle w:val="NormalWeb"/>
        <w:ind w:firstLine="851"/>
        <w:jc w:val="both"/>
        <w:rPr>
          <w:color w:val="000000"/>
          <w:sz w:val="28"/>
          <w:szCs w:val="28"/>
          <w:u w:val="single"/>
        </w:rPr>
      </w:pPr>
    </w:p>
    <w:p w14:paraId="7FD8918B" w14:textId="01E1C4E6" w:rsidR="00D56942" w:rsidRDefault="0095487B" w:rsidP="00972BD2">
      <w:pPr>
        <w:pStyle w:val="NormalWeb"/>
        <w:ind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8. Л</w:t>
      </w:r>
      <w:r w:rsidRPr="00D56942">
        <w:rPr>
          <w:b/>
          <w:color w:val="000000"/>
          <w:sz w:val="28"/>
          <w:szCs w:val="28"/>
        </w:rPr>
        <w:t xml:space="preserve">етняя </w:t>
      </w:r>
      <w:r>
        <w:rPr>
          <w:b/>
          <w:color w:val="000000"/>
          <w:sz w:val="28"/>
          <w:szCs w:val="28"/>
        </w:rPr>
        <w:t xml:space="preserve">духовно-трудовая </w:t>
      </w:r>
      <w:r w:rsidRPr="00D56942">
        <w:rPr>
          <w:b/>
          <w:color w:val="000000"/>
          <w:sz w:val="28"/>
          <w:szCs w:val="28"/>
        </w:rPr>
        <w:t>реабилит</w:t>
      </w:r>
      <w:r>
        <w:rPr>
          <w:b/>
          <w:color w:val="000000"/>
          <w:sz w:val="28"/>
          <w:szCs w:val="28"/>
        </w:rPr>
        <w:t>ация для семей с особыми детьми и молодыми людьми с ограниченными возможностями.</w:t>
      </w:r>
    </w:p>
    <w:p w14:paraId="46354FA2" w14:textId="04C7DD96" w:rsidR="00786E34" w:rsidRDefault="00D56942" w:rsidP="00972BD2">
      <w:pPr>
        <w:pStyle w:val="NormalWeb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22 июля по 4 августа -</w:t>
      </w:r>
      <w:r w:rsidRPr="00D56942">
        <w:rPr>
          <w:color w:val="000000"/>
          <w:sz w:val="28"/>
          <w:szCs w:val="28"/>
        </w:rPr>
        <w:t xml:space="preserve">состоялась летняя реабилитация для семей с особыми детками и особыми детьми после 18 лет в д. Раздолье </w:t>
      </w:r>
      <w:proofErr w:type="spellStart"/>
      <w:r w:rsidRPr="00D56942">
        <w:rPr>
          <w:color w:val="000000"/>
          <w:sz w:val="28"/>
          <w:szCs w:val="28"/>
        </w:rPr>
        <w:t>Приозерского</w:t>
      </w:r>
      <w:proofErr w:type="spellEnd"/>
      <w:r w:rsidRPr="00D56942">
        <w:rPr>
          <w:color w:val="000000"/>
          <w:sz w:val="28"/>
          <w:szCs w:val="28"/>
        </w:rPr>
        <w:t xml:space="preserve"> района Ленинградской области на приходе храма царственных Страстотерпцев. Все участники лагеря молились на богослужениях, совершали утренние и вечерние молитвы. Дети убирали подсвечники, украшали храм цветами, подмета</w:t>
      </w:r>
      <w:r>
        <w:rPr>
          <w:color w:val="000000"/>
          <w:sz w:val="28"/>
          <w:szCs w:val="28"/>
        </w:rPr>
        <w:t>ли, с матушкой капали грядки. Б</w:t>
      </w:r>
      <w:r w:rsidRPr="00D56942">
        <w:rPr>
          <w:color w:val="000000"/>
          <w:sz w:val="28"/>
          <w:szCs w:val="28"/>
        </w:rPr>
        <w:t>ыли очень приятные моменты - пели у костра с отцом Борисом, купались в озере, ставили маленькие спектакли и изготавливали поделки.</w:t>
      </w:r>
    </w:p>
    <w:p w14:paraId="028C6F2E" w14:textId="77DB986D" w:rsidR="00D56942" w:rsidRDefault="00D56942" w:rsidP="00972BD2">
      <w:pPr>
        <w:pStyle w:val="NormalWeb"/>
        <w:ind w:firstLine="851"/>
        <w:jc w:val="both"/>
        <w:rPr>
          <w:color w:val="000000"/>
          <w:sz w:val="28"/>
          <w:szCs w:val="28"/>
          <w:u w:val="single"/>
        </w:rPr>
      </w:pPr>
      <w:r w:rsidRPr="003C6477">
        <w:rPr>
          <w:color w:val="000000"/>
          <w:sz w:val="28"/>
          <w:szCs w:val="28"/>
          <w:u w:val="single"/>
        </w:rPr>
        <w:t>Всего в летней духовно-трудовой реабилитации участвовало 6 семей 2 педагога, 2 волонтера</w:t>
      </w:r>
      <w:r w:rsidR="003C6477">
        <w:rPr>
          <w:color w:val="000000"/>
          <w:sz w:val="28"/>
          <w:szCs w:val="28"/>
          <w:u w:val="single"/>
        </w:rPr>
        <w:t>.</w:t>
      </w:r>
    </w:p>
    <w:p w14:paraId="47910100" w14:textId="5BE3A7E1" w:rsidR="002643C6" w:rsidRDefault="0095487B" w:rsidP="00972BD2">
      <w:pPr>
        <w:pStyle w:val="NormalWeb"/>
        <w:ind w:firstLine="85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9. </w:t>
      </w:r>
      <w:r w:rsidR="002643C6" w:rsidRPr="002643C6">
        <w:rPr>
          <w:b/>
          <w:color w:val="000000"/>
          <w:sz w:val="28"/>
          <w:szCs w:val="28"/>
        </w:rPr>
        <w:t xml:space="preserve">Паломнические поездки для людей с </w:t>
      </w:r>
      <w:r w:rsidR="00DA18B1" w:rsidRPr="002643C6">
        <w:rPr>
          <w:b/>
          <w:color w:val="000000"/>
          <w:sz w:val="28"/>
          <w:szCs w:val="28"/>
        </w:rPr>
        <w:t>ограниченными</w:t>
      </w:r>
      <w:r w:rsidR="002643C6" w:rsidRPr="002643C6">
        <w:rPr>
          <w:b/>
          <w:color w:val="000000"/>
          <w:sz w:val="28"/>
          <w:szCs w:val="28"/>
        </w:rPr>
        <w:t xml:space="preserve"> возможностями.</w:t>
      </w:r>
    </w:p>
    <w:p w14:paraId="53CD117A" w14:textId="4A4971E1" w:rsidR="002643C6" w:rsidRDefault="002643C6" w:rsidP="00972BD2">
      <w:pPr>
        <w:pStyle w:val="NormalWeb"/>
        <w:ind w:firstLine="851"/>
        <w:jc w:val="both"/>
        <w:rPr>
          <w:color w:val="000000"/>
          <w:sz w:val="28"/>
          <w:szCs w:val="28"/>
        </w:rPr>
      </w:pPr>
      <w:r w:rsidRPr="002643C6">
        <w:rPr>
          <w:color w:val="000000"/>
          <w:sz w:val="28"/>
          <w:szCs w:val="28"/>
        </w:rPr>
        <w:t>Состоялось</w:t>
      </w:r>
      <w:r>
        <w:rPr>
          <w:color w:val="000000"/>
          <w:sz w:val="28"/>
          <w:szCs w:val="28"/>
        </w:rPr>
        <w:t xml:space="preserve"> 7</w:t>
      </w:r>
      <w:r w:rsidRPr="002643C6">
        <w:rPr>
          <w:color w:val="000000"/>
          <w:sz w:val="28"/>
          <w:szCs w:val="28"/>
        </w:rPr>
        <w:t xml:space="preserve"> паломнический поездок для людей с инвалидностью в Александро-Свирский и Введено-</w:t>
      </w:r>
      <w:proofErr w:type="spellStart"/>
      <w:r w:rsidRPr="002643C6">
        <w:rPr>
          <w:color w:val="000000"/>
          <w:sz w:val="28"/>
          <w:szCs w:val="28"/>
        </w:rPr>
        <w:t>Оятский</w:t>
      </w:r>
      <w:proofErr w:type="spellEnd"/>
      <w:r w:rsidRPr="002643C6">
        <w:rPr>
          <w:color w:val="000000"/>
          <w:sz w:val="28"/>
          <w:szCs w:val="28"/>
        </w:rPr>
        <w:t xml:space="preserve"> монастыри, </w:t>
      </w:r>
      <w:proofErr w:type="spellStart"/>
      <w:r w:rsidRPr="002643C6">
        <w:rPr>
          <w:color w:val="000000"/>
          <w:sz w:val="28"/>
          <w:szCs w:val="28"/>
        </w:rPr>
        <w:t>Варлаамо-Хутынский</w:t>
      </w:r>
      <w:proofErr w:type="spellEnd"/>
      <w:r w:rsidRPr="002643C6">
        <w:rPr>
          <w:color w:val="000000"/>
          <w:sz w:val="28"/>
          <w:szCs w:val="28"/>
        </w:rPr>
        <w:t xml:space="preserve"> монастырь, </w:t>
      </w:r>
      <w:proofErr w:type="spellStart"/>
      <w:r w:rsidRPr="002643C6">
        <w:rPr>
          <w:color w:val="000000"/>
          <w:sz w:val="28"/>
          <w:szCs w:val="28"/>
        </w:rPr>
        <w:t>Спасо</w:t>
      </w:r>
      <w:proofErr w:type="spellEnd"/>
      <w:r w:rsidRPr="002643C6">
        <w:rPr>
          <w:color w:val="000000"/>
          <w:sz w:val="28"/>
          <w:szCs w:val="28"/>
        </w:rPr>
        <w:t>-Преображенский собор, Новодевичий монастырь</w:t>
      </w:r>
      <w:r>
        <w:rPr>
          <w:color w:val="000000"/>
          <w:sz w:val="28"/>
          <w:szCs w:val="28"/>
        </w:rPr>
        <w:t>, д. Раздолье в храм святых Царственных Страстотерпцев.</w:t>
      </w:r>
    </w:p>
    <w:p w14:paraId="60F54510" w14:textId="7EA2A89D" w:rsidR="002643C6" w:rsidRPr="002643C6" w:rsidRDefault="002643C6" w:rsidP="00972BD2">
      <w:pPr>
        <w:pStyle w:val="NormalWeb"/>
        <w:ind w:firstLine="851"/>
        <w:jc w:val="both"/>
        <w:rPr>
          <w:color w:val="000000"/>
          <w:sz w:val="28"/>
          <w:szCs w:val="28"/>
        </w:rPr>
      </w:pPr>
      <w:r w:rsidRPr="002643C6">
        <w:rPr>
          <w:color w:val="000000"/>
          <w:sz w:val="28"/>
          <w:szCs w:val="28"/>
          <w:u w:val="single"/>
        </w:rPr>
        <w:t>Всего участвовало 56 человек</w:t>
      </w:r>
      <w:r>
        <w:rPr>
          <w:color w:val="000000"/>
          <w:sz w:val="28"/>
          <w:szCs w:val="28"/>
        </w:rPr>
        <w:t>.</w:t>
      </w:r>
    </w:p>
    <w:p w14:paraId="063CCA2E" w14:textId="77777777" w:rsidR="00972BD2" w:rsidRDefault="00972BD2" w:rsidP="00972BD2">
      <w:pPr>
        <w:pStyle w:val="NormalWeb"/>
        <w:ind w:firstLine="851"/>
        <w:jc w:val="both"/>
        <w:rPr>
          <w:b/>
          <w:color w:val="000000"/>
          <w:sz w:val="28"/>
          <w:szCs w:val="28"/>
        </w:rPr>
      </w:pPr>
    </w:p>
    <w:p w14:paraId="44199046" w14:textId="47AC3FB9" w:rsidR="00AB57E2" w:rsidRPr="00AB57E2" w:rsidRDefault="00AB57E2" w:rsidP="00AB57E2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B57E2" w:rsidRPr="00AB5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77E72"/>
    <w:multiLevelType w:val="hybridMultilevel"/>
    <w:tmpl w:val="5A9A576A"/>
    <w:lvl w:ilvl="0" w:tplc="633EA87E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515D1D83"/>
    <w:multiLevelType w:val="multilevel"/>
    <w:tmpl w:val="A3CE8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2D1D72"/>
    <w:multiLevelType w:val="hybridMultilevel"/>
    <w:tmpl w:val="EBEA01E8"/>
    <w:lvl w:ilvl="0" w:tplc="86A882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7050FE"/>
    <w:multiLevelType w:val="hybridMultilevel"/>
    <w:tmpl w:val="3B20B404"/>
    <w:lvl w:ilvl="0" w:tplc="FFB2D26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47B"/>
    <w:rsid w:val="00233772"/>
    <w:rsid w:val="002643C6"/>
    <w:rsid w:val="003C6477"/>
    <w:rsid w:val="004F009D"/>
    <w:rsid w:val="005C047B"/>
    <w:rsid w:val="005D77C0"/>
    <w:rsid w:val="00634B6A"/>
    <w:rsid w:val="006929C9"/>
    <w:rsid w:val="00786E34"/>
    <w:rsid w:val="00830983"/>
    <w:rsid w:val="0095487B"/>
    <w:rsid w:val="00972BD2"/>
    <w:rsid w:val="00AB57E2"/>
    <w:rsid w:val="00B37365"/>
    <w:rsid w:val="00BC13B0"/>
    <w:rsid w:val="00BD414F"/>
    <w:rsid w:val="00D56942"/>
    <w:rsid w:val="00D90015"/>
    <w:rsid w:val="00DA18B1"/>
    <w:rsid w:val="00DB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319DA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77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8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77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8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1392</Words>
  <Characters>7935</Characters>
  <Application>Microsoft Macintosh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Matrona</dc:creator>
  <cp:lastModifiedBy>vladislav df</cp:lastModifiedBy>
  <cp:revision>5</cp:revision>
  <dcterms:created xsi:type="dcterms:W3CDTF">2017-11-12T07:21:00Z</dcterms:created>
  <dcterms:modified xsi:type="dcterms:W3CDTF">2020-03-04T16:00:00Z</dcterms:modified>
</cp:coreProperties>
</file>